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72A5" w:rsidRDefault="00942671">
      <w:bookmarkStart w:id="0" w:name="_GoBack"/>
      <w:bookmarkEnd w:id="0"/>
      <w:r>
        <w:t>№ 249-НҚ  от 14.07.2023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0B1A80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4D25F3">
        <w:rPr>
          <w:color w:val="1E1D8E"/>
          <w:sz w:val="16"/>
          <w:szCs w:val="16"/>
          <w:lang w:val="kk-KZ"/>
        </w:rPr>
        <w:t xml:space="preserve"> </w:t>
      </w:r>
      <w:r w:rsidR="000B1A80">
        <w:rPr>
          <w:color w:val="1E1D8E"/>
          <w:sz w:val="16"/>
          <w:szCs w:val="16"/>
          <w:lang w:val="kk-KZ"/>
        </w:rPr>
        <w:t>Астана</w:t>
      </w:r>
    </w:p>
    <w:p w:rsidR="00AE4123" w:rsidRPr="00C76A28" w:rsidRDefault="00AE4123" w:rsidP="00C76A28">
      <w:pPr>
        <w:rPr>
          <w:b/>
          <w:sz w:val="28"/>
          <w:szCs w:val="28"/>
          <w:lang w:val="kk-KZ"/>
        </w:rPr>
      </w:pPr>
    </w:p>
    <w:p w:rsidR="001732F7" w:rsidRPr="00592E4A" w:rsidRDefault="00592E4A" w:rsidP="00592E4A">
      <w:pPr>
        <w:ind w:right="5101" w:firstLine="720"/>
        <w:jc w:val="both"/>
        <w:rPr>
          <w:b/>
          <w:bCs/>
          <w:sz w:val="28"/>
          <w:szCs w:val="28"/>
          <w:lang w:val="kk-KZ"/>
        </w:rPr>
      </w:pPr>
      <w:r w:rsidRPr="00592E4A">
        <w:rPr>
          <w:b/>
          <w:bCs/>
          <w:sz w:val="28"/>
          <w:szCs w:val="28"/>
          <w:lang w:val="kk-KZ"/>
        </w:rPr>
        <w:t xml:space="preserve">«Стандарттаудың кейбір мәселелері туралы» Қазақстан Республикасы </w:t>
      </w:r>
      <w:r>
        <w:rPr>
          <w:b/>
          <w:bCs/>
          <w:sz w:val="28"/>
          <w:szCs w:val="28"/>
          <w:lang w:val="kk-KZ"/>
        </w:rPr>
        <w:t>Сауда және интеграция министрлігінің</w:t>
      </w:r>
      <w:r w:rsidRPr="00592E4A">
        <w:rPr>
          <w:b/>
          <w:bCs/>
          <w:sz w:val="28"/>
          <w:szCs w:val="28"/>
          <w:lang w:val="kk-KZ"/>
        </w:rPr>
        <w:t xml:space="preserve"> Техникалық реттеу және метрология комитеті төрағасының 2022 жылғы 02 желтоқсандағы </w:t>
      </w:r>
      <w:r>
        <w:rPr>
          <w:b/>
          <w:bCs/>
          <w:sz w:val="28"/>
          <w:szCs w:val="28"/>
          <w:lang w:val="kk-KZ"/>
        </w:rPr>
        <w:br/>
      </w:r>
      <w:r w:rsidRPr="00592E4A">
        <w:rPr>
          <w:b/>
          <w:bCs/>
          <w:sz w:val="28"/>
          <w:szCs w:val="28"/>
          <w:lang w:val="kk-KZ"/>
        </w:rPr>
        <w:t>№ 395-НҚ бұйрығына өзгеріс</w:t>
      </w:r>
      <w:r>
        <w:rPr>
          <w:b/>
          <w:bCs/>
          <w:sz w:val="28"/>
          <w:szCs w:val="28"/>
          <w:lang w:val="kk-KZ"/>
        </w:rPr>
        <w:t xml:space="preserve"> еңгізу туралы</w:t>
      </w:r>
    </w:p>
    <w:p w:rsidR="00592E4A" w:rsidRDefault="00592E4A" w:rsidP="001732F7">
      <w:pPr>
        <w:ind w:firstLine="720"/>
        <w:jc w:val="both"/>
        <w:rPr>
          <w:sz w:val="28"/>
          <w:szCs w:val="28"/>
          <w:lang w:val="kk-KZ"/>
        </w:rPr>
      </w:pPr>
    </w:p>
    <w:p w:rsidR="00592E4A" w:rsidRPr="001732F7" w:rsidRDefault="00592E4A" w:rsidP="001732F7">
      <w:pPr>
        <w:ind w:firstLine="720"/>
        <w:jc w:val="both"/>
        <w:rPr>
          <w:sz w:val="28"/>
          <w:szCs w:val="28"/>
          <w:lang w:val="kk-KZ"/>
        </w:rPr>
      </w:pPr>
    </w:p>
    <w:p w:rsidR="001732F7" w:rsidRPr="001732F7" w:rsidRDefault="001732F7" w:rsidP="001732F7">
      <w:pPr>
        <w:ind w:firstLine="720"/>
        <w:jc w:val="both"/>
        <w:rPr>
          <w:b/>
          <w:bCs/>
          <w:sz w:val="28"/>
          <w:szCs w:val="28"/>
          <w:lang w:val="kk-KZ"/>
        </w:rPr>
      </w:pPr>
      <w:r w:rsidRPr="001732F7">
        <w:rPr>
          <w:sz w:val="28"/>
          <w:szCs w:val="28"/>
          <w:lang w:val="kk-KZ"/>
        </w:rPr>
        <w:t xml:space="preserve">«Құқықтық актілер туралы» Қазақстан Республикасы Заңының </w:t>
      </w:r>
      <w:r w:rsidR="00592E4A">
        <w:rPr>
          <w:sz w:val="28"/>
          <w:szCs w:val="28"/>
          <w:lang w:val="kk-KZ"/>
        </w:rPr>
        <w:br/>
      </w:r>
      <w:r w:rsidRPr="001732F7">
        <w:rPr>
          <w:sz w:val="28"/>
          <w:szCs w:val="28"/>
          <w:lang w:val="kk-KZ"/>
        </w:rPr>
        <w:t xml:space="preserve">65-бабының 3-тармағына сәйкес </w:t>
      </w:r>
      <w:r w:rsidRPr="001732F7">
        <w:rPr>
          <w:b/>
          <w:bCs/>
          <w:sz w:val="28"/>
          <w:szCs w:val="28"/>
          <w:lang w:val="kk-KZ"/>
        </w:rPr>
        <w:t>БҰЙЫРАМЫН:</w:t>
      </w:r>
    </w:p>
    <w:p w:rsidR="00275883" w:rsidRDefault="005433D4" w:rsidP="00275883">
      <w:pPr>
        <w:ind w:firstLine="720"/>
        <w:jc w:val="both"/>
        <w:rPr>
          <w:sz w:val="28"/>
          <w:szCs w:val="28"/>
          <w:lang w:val="kk-KZ"/>
        </w:rPr>
      </w:pPr>
      <w:r w:rsidRPr="00275883">
        <w:rPr>
          <w:sz w:val="28"/>
          <w:szCs w:val="28"/>
          <w:lang w:val="kk-KZ"/>
        </w:rPr>
        <w:t xml:space="preserve">1. </w:t>
      </w:r>
      <w:r w:rsidR="00275883" w:rsidRPr="00CE48D0">
        <w:rPr>
          <w:sz w:val="28"/>
          <w:szCs w:val="28"/>
          <w:lang w:val="kk-KZ"/>
        </w:rPr>
        <w:t xml:space="preserve">«Стандарттаудың кейбір мәселелері туралы» Қазақстан Республикасы </w:t>
      </w:r>
      <w:r w:rsidR="00275883">
        <w:rPr>
          <w:sz w:val="28"/>
          <w:szCs w:val="28"/>
          <w:lang w:val="kk-KZ"/>
        </w:rPr>
        <w:t>Инвестициялар және даму</w:t>
      </w:r>
      <w:r w:rsidR="00275883" w:rsidRPr="00CE48D0">
        <w:rPr>
          <w:sz w:val="28"/>
          <w:szCs w:val="28"/>
          <w:lang w:val="kk-KZ"/>
        </w:rPr>
        <w:t xml:space="preserve"> министрлігінің Техникалық реттеу және метрология комитеті Төрағасының </w:t>
      </w:r>
      <w:r w:rsidR="00275883">
        <w:rPr>
          <w:sz w:val="28"/>
          <w:szCs w:val="28"/>
          <w:lang w:val="kk-KZ"/>
        </w:rPr>
        <w:t>20</w:t>
      </w:r>
      <w:r w:rsidR="00592E4A">
        <w:rPr>
          <w:sz w:val="28"/>
          <w:szCs w:val="28"/>
          <w:lang w:val="kk-KZ"/>
        </w:rPr>
        <w:t>22</w:t>
      </w:r>
      <w:r w:rsidR="00275883" w:rsidRPr="00CE48D0">
        <w:rPr>
          <w:sz w:val="28"/>
          <w:szCs w:val="28"/>
          <w:lang w:val="kk-KZ"/>
        </w:rPr>
        <w:t xml:space="preserve"> жылғы</w:t>
      </w:r>
      <w:r w:rsidR="00275883">
        <w:rPr>
          <w:sz w:val="28"/>
          <w:szCs w:val="28"/>
          <w:lang w:val="kk-KZ"/>
        </w:rPr>
        <w:t xml:space="preserve"> </w:t>
      </w:r>
      <w:r w:rsidR="00592E4A">
        <w:rPr>
          <w:sz w:val="28"/>
          <w:szCs w:val="28"/>
          <w:lang w:val="kk-KZ"/>
        </w:rPr>
        <w:t>02 желтоқсандағы</w:t>
      </w:r>
      <w:r w:rsidR="00275883" w:rsidRPr="00CE48D0">
        <w:rPr>
          <w:sz w:val="28"/>
          <w:szCs w:val="28"/>
          <w:lang w:val="kk-KZ"/>
        </w:rPr>
        <w:t xml:space="preserve"> </w:t>
      </w:r>
      <w:r w:rsidR="00592E4A" w:rsidRPr="00592E4A">
        <w:rPr>
          <w:sz w:val="28"/>
          <w:szCs w:val="28"/>
          <w:lang w:val="kk-KZ"/>
        </w:rPr>
        <w:t xml:space="preserve">№ 395-НҚ </w:t>
      </w:r>
      <w:r w:rsidR="00275883" w:rsidRPr="00CE48D0">
        <w:rPr>
          <w:sz w:val="28"/>
          <w:szCs w:val="28"/>
          <w:lang w:val="kk-KZ"/>
        </w:rPr>
        <w:t xml:space="preserve">бұйрығына </w:t>
      </w:r>
      <w:r w:rsidR="00275883">
        <w:rPr>
          <w:sz w:val="28"/>
          <w:szCs w:val="28"/>
          <w:lang w:val="kk-KZ"/>
        </w:rPr>
        <w:t>келесі өзгеріс еңгізілсін:</w:t>
      </w:r>
    </w:p>
    <w:p w:rsidR="00592E4A" w:rsidRDefault="00A710E9" w:rsidP="00275883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</w:t>
      </w:r>
      <w:r w:rsidR="00592E4A">
        <w:rPr>
          <w:sz w:val="28"/>
          <w:szCs w:val="28"/>
          <w:lang w:val="kk-KZ"/>
        </w:rPr>
        <w:t>5</w:t>
      </w:r>
      <w:r>
        <w:rPr>
          <w:sz w:val="28"/>
          <w:szCs w:val="28"/>
          <w:lang w:val="kk-KZ"/>
        </w:rPr>
        <w:t xml:space="preserve"> тармақ келесі абзацпен толықтырылсын: </w:t>
      </w:r>
    </w:p>
    <w:p w:rsidR="00A710E9" w:rsidRDefault="00A710E9" w:rsidP="00275883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«5-1 </w:t>
      </w:r>
      <w:r w:rsidRPr="00A710E9">
        <w:rPr>
          <w:sz w:val="28"/>
          <w:szCs w:val="28"/>
          <w:lang w:val="kk-KZ"/>
        </w:rPr>
        <w:t>ҚР СТ ISO 14065-2016 «Парниктік газдар. Аккредиттеу немесе басқа тану формалары үшін қолданылатын, парниктік газдарды валидациялау жəне верификациялау жөніндегі органға қойылатын талаптар»</w:t>
      </w:r>
      <w:r>
        <w:rPr>
          <w:sz w:val="28"/>
          <w:szCs w:val="28"/>
          <w:lang w:val="kk-KZ"/>
        </w:rPr>
        <w:t xml:space="preserve"> ұлттық стандартының күші 2024 жылғы 1 мамырынан жойылсын</w:t>
      </w:r>
      <w:r w:rsidRPr="00A710E9">
        <w:rPr>
          <w:sz w:val="28"/>
          <w:szCs w:val="28"/>
          <w:lang w:val="kk-KZ"/>
        </w:rPr>
        <w:t>.</w:t>
      </w:r>
      <w:r>
        <w:rPr>
          <w:sz w:val="28"/>
          <w:szCs w:val="28"/>
          <w:lang w:val="kk-KZ"/>
        </w:rPr>
        <w:t>»</w:t>
      </w:r>
    </w:p>
    <w:p w:rsidR="00A710E9" w:rsidRPr="00A710E9" w:rsidRDefault="00A710E9" w:rsidP="00275883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- 4 қосымшаның 15 тармағы алынып тасталсын. </w:t>
      </w:r>
    </w:p>
    <w:p w:rsidR="001732F7" w:rsidRPr="00B405CF" w:rsidRDefault="00D51769" w:rsidP="005433D4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1732F7" w:rsidRPr="00B405CF">
        <w:rPr>
          <w:sz w:val="28"/>
          <w:szCs w:val="28"/>
          <w:lang w:val="kk-KZ"/>
        </w:rPr>
        <w:t>.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:rsidR="00DB3FF2" w:rsidRDefault="00D51769" w:rsidP="00DA44D4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1732F7" w:rsidRPr="00B405CF">
        <w:rPr>
          <w:sz w:val="28"/>
          <w:szCs w:val="28"/>
          <w:lang w:val="kk-KZ"/>
        </w:rPr>
        <w:t>. Осы бұйрық қол қойылған күнінен бастап күшіне енеді.</w:t>
      </w:r>
    </w:p>
    <w:p w:rsidR="00DA44D4" w:rsidRDefault="00DA44D4" w:rsidP="00DA44D4">
      <w:pPr>
        <w:ind w:firstLine="720"/>
        <w:jc w:val="both"/>
        <w:rPr>
          <w:sz w:val="27"/>
          <w:szCs w:val="27"/>
          <w:lang w:val="kk-KZ"/>
        </w:rPr>
      </w:pPr>
    </w:p>
    <w:p w:rsidR="00DA44D4" w:rsidRDefault="00DA44D4" w:rsidP="00DA44D4">
      <w:pPr>
        <w:ind w:firstLine="720"/>
        <w:jc w:val="both"/>
        <w:rPr>
          <w:sz w:val="27"/>
          <w:szCs w:val="27"/>
          <w:lang w:val="kk-KZ"/>
        </w:rPr>
      </w:pPr>
    </w:p>
    <w:p w:rsidR="00DA44D4" w:rsidRPr="00C76A28" w:rsidRDefault="00DA44D4" w:rsidP="00DA44D4">
      <w:pPr>
        <w:ind w:firstLine="720"/>
        <w:jc w:val="both"/>
        <w:rPr>
          <w:sz w:val="27"/>
          <w:szCs w:val="27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07A79" w:rsidRPr="001732F7" w:rsidTr="00A07A79">
        <w:tc>
          <w:tcPr>
            <w:tcW w:w="4926" w:type="dxa"/>
          </w:tcPr>
          <w:p w:rsidR="00A07A79" w:rsidRPr="001732F7" w:rsidRDefault="00275883" w:rsidP="00DA44D4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jc w:val="both"/>
              <w:rPr>
                <w:b/>
                <w:sz w:val="28"/>
                <w:szCs w:val="28"/>
                <w:lang w:val="kk-KZ"/>
              </w:rPr>
            </w:pPr>
            <w:r w:rsidRPr="001732F7">
              <w:rPr>
                <w:b/>
                <w:bCs/>
                <w:sz w:val="28"/>
                <w:szCs w:val="28"/>
                <w:lang w:val="kk-KZ"/>
              </w:rPr>
              <w:t>Төраға</w:t>
            </w:r>
          </w:p>
        </w:tc>
        <w:tc>
          <w:tcPr>
            <w:tcW w:w="4927" w:type="dxa"/>
            <w:vAlign w:val="bottom"/>
          </w:tcPr>
          <w:p w:rsidR="00A07A79" w:rsidRPr="001732F7" w:rsidRDefault="00D616F6" w:rsidP="00DA44D4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right"/>
              <w:rPr>
                <w:b/>
                <w:sz w:val="28"/>
                <w:szCs w:val="28"/>
                <w:lang w:val="kk-KZ"/>
              </w:rPr>
            </w:pPr>
            <w:r w:rsidRPr="001732F7">
              <w:rPr>
                <w:b/>
                <w:sz w:val="28"/>
                <w:szCs w:val="28"/>
                <w:lang w:val="kk-KZ"/>
              </w:rPr>
              <w:t>Қ. Елікбаев</w:t>
            </w:r>
          </w:p>
        </w:tc>
      </w:tr>
    </w:tbl>
    <w:p w:rsidR="00FD0111" w:rsidRPr="00C76A28" w:rsidRDefault="00FD0111" w:rsidP="00C76A28">
      <w:pPr>
        <w:ind w:firstLine="709"/>
        <w:jc w:val="both"/>
        <w:rPr>
          <w:sz w:val="27"/>
          <w:szCs w:val="27"/>
          <w:lang w:val="kk-KZ"/>
        </w:rPr>
      </w:pPr>
    </w:p>
    <w:p w:rsidR="00356DEA" w:rsidRDefault="00942671">
      <w:pPr>
        <w:rPr>
          <w:lang w:val="en-US"/>
        </w:rPr>
      </w:pPr>
    </w:p>
    <w:p w:rsidR="00C572A5" w:rsidRDefault="00942671">
      <w:r>
        <w:rPr>
          <w:b/>
        </w:rPr>
        <w:t>Согласовано</w:t>
      </w:r>
    </w:p>
    <w:p w:rsidR="00C572A5" w:rsidRDefault="00942671">
      <w:r>
        <w:t>11.07.2023 15:15 Яшкина Гульнара Бердыгуловна</w:t>
      </w:r>
    </w:p>
    <w:p w:rsidR="00C572A5" w:rsidRDefault="00942671">
      <w:r>
        <w:t>13.07.2023 13:16 Есенбекова Жанна Рашидовна</w:t>
      </w:r>
    </w:p>
    <w:p w:rsidR="00C572A5" w:rsidRDefault="00942671">
      <w:r>
        <w:rPr>
          <w:b/>
        </w:rPr>
        <w:lastRenderedPageBreak/>
        <w:t>Подписано</w:t>
      </w:r>
    </w:p>
    <w:p w:rsidR="00C572A5" w:rsidRDefault="00942671">
      <w:r>
        <w:t>14.07.2023 14:24 Еликбаев Куаныш Нурланович</w:t>
      </w:r>
    </w:p>
    <w:p w:rsidR="00C572A5" w:rsidRDefault="00942671">
      <w:pPr>
        <w:jc w:val="both"/>
      </w:pPr>
      <w:r>
        <w:rPr>
          <w:noProof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572A5" w:rsidSect="00D11447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993" w:right="851" w:bottom="993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2671" w:rsidRDefault="00942671">
      <w:r>
        <w:separator/>
      </w:r>
    </w:p>
  </w:endnote>
  <w:endnote w:type="continuationSeparator" w:id="0">
    <w:p w:rsidR="00942671" w:rsidRDefault="009426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94267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18.07.2023 14:46.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94267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94267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18.07.2023 14:46. Копия электронного документа. Версия СЭД: </w:t>
          </w:r>
          <w:r w:rsidRPr="00AC16FB">
            <w:rPr>
              <w:sz w:val="14"/>
              <w:szCs w:val="14"/>
            </w:rPr>
            <w:t>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94267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2671" w:rsidRDefault="00942671">
      <w:r>
        <w:separator/>
      </w:r>
    </w:p>
  </w:footnote>
  <w:footnote w:type="continuationSeparator" w:id="0">
    <w:p w:rsidR="00942671" w:rsidRDefault="0094267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D0E" w:rsidRDefault="001F435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4EA5F01E" wp14:editId="4EF9822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type w14:anchorId="4EA5F01E"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" stroked="f">
              <v:textbox style="layout-flow:vertical;mso-layout-flow-alt:bottom-to-top">
                <w:txbxContent>
                  <w:p w14:paraId="2BB746AE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50297B6" wp14:editId="5F830BE3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 w14:anchorId="550297B6"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" stroked="f">
              <v:textbox style="layout-flow:vertical;mso-layout-flow-alt:bottom-to-top">
                <w:txbxContent>
                  <w:p w14:paraId="16770721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94267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16BFD73" wp14:editId="66E6F386">
                <wp:extent cx="1049655" cy="1081405"/>
                <wp:effectExtent l="0" t="0" r="0" b="4445"/>
                <wp:docPr id="10" name="Рисунок 10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1F435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45195836" wp14:editId="7859E51B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6du="http://schemas.microsoft.com/office/word/2023/wordml/word16du">
          <w:pict>
            <v:polyline w14:anchorId="549BA9A6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94267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670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4BB7"/>
    <w:rsid w:val="000628E6"/>
    <w:rsid w:val="00062AF8"/>
    <w:rsid w:val="00063318"/>
    <w:rsid w:val="00063B91"/>
    <w:rsid w:val="00071709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1A80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32F7"/>
    <w:rsid w:val="0017410A"/>
    <w:rsid w:val="00174371"/>
    <w:rsid w:val="00177EDC"/>
    <w:rsid w:val="00187D2F"/>
    <w:rsid w:val="001904D2"/>
    <w:rsid w:val="001A4309"/>
    <w:rsid w:val="001C0325"/>
    <w:rsid w:val="001C2D25"/>
    <w:rsid w:val="001C7373"/>
    <w:rsid w:val="001D012F"/>
    <w:rsid w:val="001D22F4"/>
    <w:rsid w:val="001D536F"/>
    <w:rsid w:val="001D6EE9"/>
    <w:rsid w:val="001E2F28"/>
    <w:rsid w:val="001E5EA7"/>
    <w:rsid w:val="001E634E"/>
    <w:rsid w:val="001E77F9"/>
    <w:rsid w:val="001F089D"/>
    <w:rsid w:val="001F3735"/>
    <w:rsid w:val="001F435C"/>
    <w:rsid w:val="001F6F5C"/>
    <w:rsid w:val="002039DA"/>
    <w:rsid w:val="00203CF9"/>
    <w:rsid w:val="00215484"/>
    <w:rsid w:val="0021584A"/>
    <w:rsid w:val="002204EA"/>
    <w:rsid w:val="00221D4E"/>
    <w:rsid w:val="00227A65"/>
    <w:rsid w:val="00230274"/>
    <w:rsid w:val="00234A89"/>
    <w:rsid w:val="00235C96"/>
    <w:rsid w:val="00244497"/>
    <w:rsid w:val="00246589"/>
    <w:rsid w:val="00252EA2"/>
    <w:rsid w:val="00256F39"/>
    <w:rsid w:val="00275883"/>
    <w:rsid w:val="002814FB"/>
    <w:rsid w:val="0028247F"/>
    <w:rsid w:val="002840E8"/>
    <w:rsid w:val="00290E14"/>
    <w:rsid w:val="00293D3B"/>
    <w:rsid w:val="00296138"/>
    <w:rsid w:val="002B5CEE"/>
    <w:rsid w:val="002B6C4C"/>
    <w:rsid w:val="002C49D0"/>
    <w:rsid w:val="002D6056"/>
    <w:rsid w:val="002D72C7"/>
    <w:rsid w:val="002E2895"/>
    <w:rsid w:val="002E4B0C"/>
    <w:rsid w:val="002F4631"/>
    <w:rsid w:val="002F54D7"/>
    <w:rsid w:val="0031147A"/>
    <w:rsid w:val="00317385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478AA"/>
    <w:rsid w:val="003541A4"/>
    <w:rsid w:val="003600F7"/>
    <w:rsid w:val="00362BAB"/>
    <w:rsid w:val="00364980"/>
    <w:rsid w:val="00366610"/>
    <w:rsid w:val="00367118"/>
    <w:rsid w:val="00373827"/>
    <w:rsid w:val="003751F4"/>
    <w:rsid w:val="0038148C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1F98"/>
    <w:rsid w:val="003D3D90"/>
    <w:rsid w:val="003D56F5"/>
    <w:rsid w:val="003D6B25"/>
    <w:rsid w:val="003D6DB9"/>
    <w:rsid w:val="003E330F"/>
    <w:rsid w:val="003F1B2F"/>
    <w:rsid w:val="003F1DF4"/>
    <w:rsid w:val="003F3983"/>
    <w:rsid w:val="003F60E6"/>
    <w:rsid w:val="003F7BE7"/>
    <w:rsid w:val="00400DE3"/>
    <w:rsid w:val="00415A75"/>
    <w:rsid w:val="004160A4"/>
    <w:rsid w:val="00422474"/>
    <w:rsid w:val="00424998"/>
    <w:rsid w:val="00426E17"/>
    <w:rsid w:val="0043027D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76DCF"/>
    <w:rsid w:val="00485009"/>
    <w:rsid w:val="00493265"/>
    <w:rsid w:val="004A5C75"/>
    <w:rsid w:val="004A751D"/>
    <w:rsid w:val="004A7737"/>
    <w:rsid w:val="004B19AD"/>
    <w:rsid w:val="004C77E2"/>
    <w:rsid w:val="004D25F3"/>
    <w:rsid w:val="004D528C"/>
    <w:rsid w:val="004E2AC5"/>
    <w:rsid w:val="004F23B5"/>
    <w:rsid w:val="004F5A5E"/>
    <w:rsid w:val="004F6AE9"/>
    <w:rsid w:val="00502D23"/>
    <w:rsid w:val="005101E8"/>
    <w:rsid w:val="00512262"/>
    <w:rsid w:val="00514769"/>
    <w:rsid w:val="00520E09"/>
    <w:rsid w:val="00523236"/>
    <w:rsid w:val="00524BEF"/>
    <w:rsid w:val="00532DC7"/>
    <w:rsid w:val="00535CD5"/>
    <w:rsid w:val="00536665"/>
    <w:rsid w:val="00540078"/>
    <w:rsid w:val="005415F6"/>
    <w:rsid w:val="005433D4"/>
    <w:rsid w:val="005434A6"/>
    <w:rsid w:val="005522D7"/>
    <w:rsid w:val="0055357C"/>
    <w:rsid w:val="00556EC2"/>
    <w:rsid w:val="00557A41"/>
    <w:rsid w:val="00560049"/>
    <w:rsid w:val="005631F5"/>
    <w:rsid w:val="00563B14"/>
    <w:rsid w:val="00570415"/>
    <w:rsid w:val="00572540"/>
    <w:rsid w:val="00576C58"/>
    <w:rsid w:val="0057730A"/>
    <w:rsid w:val="00582E9C"/>
    <w:rsid w:val="00586A04"/>
    <w:rsid w:val="00592E4A"/>
    <w:rsid w:val="005A6219"/>
    <w:rsid w:val="005B06FF"/>
    <w:rsid w:val="005C5C3B"/>
    <w:rsid w:val="005C6290"/>
    <w:rsid w:val="005C7F9C"/>
    <w:rsid w:val="005D6CE8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36EF"/>
    <w:rsid w:val="00684037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7025BE"/>
    <w:rsid w:val="00702BCE"/>
    <w:rsid w:val="00704236"/>
    <w:rsid w:val="007050EC"/>
    <w:rsid w:val="007110E4"/>
    <w:rsid w:val="00711A93"/>
    <w:rsid w:val="00716F7F"/>
    <w:rsid w:val="00723236"/>
    <w:rsid w:val="00746DBD"/>
    <w:rsid w:val="0074722F"/>
    <w:rsid w:val="007474C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328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6ED7"/>
    <w:rsid w:val="007B7F89"/>
    <w:rsid w:val="007C0F8D"/>
    <w:rsid w:val="007C1215"/>
    <w:rsid w:val="007C1411"/>
    <w:rsid w:val="007C6E4B"/>
    <w:rsid w:val="007C6FD3"/>
    <w:rsid w:val="007D2CA3"/>
    <w:rsid w:val="007D2EE1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269"/>
    <w:rsid w:val="00817558"/>
    <w:rsid w:val="00825B80"/>
    <w:rsid w:val="00827A4E"/>
    <w:rsid w:val="008321A9"/>
    <w:rsid w:val="0083483A"/>
    <w:rsid w:val="0083516C"/>
    <w:rsid w:val="00837584"/>
    <w:rsid w:val="0084009F"/>
    <w:rsid w:val="00847225"/>
    <w:rsid w:val="008516D3"/>
    <w:rsid w:val="00855D58"/>
    <w:rsid w:val="00856D28"/>
    <w:rsid w:val="00861017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B1E3F"/>
    <w:rsid w:val="008C02EA"/>
    <w:rsid w:val="008C115C"/>
    <w:rsid w:val="008C4C79"/>
    <w:rsid w:val="008C6646"/>
    <w:rsid w:val="008D18BC"/>
    <w:rsid w:val="008D1945"/>
    <w:rsid w:val="008D3BE6"/>
    <w:rsid w:val="008D645D"/>
    <w:rsid w:val="008E416C"/>
    <w:rsid w:val="008E54E3"/>
    <w:rsid w:val="008F0087"/>
    <w:rsid w:val="008F0D7C"/>
    <w:rsid w:val="008F5C3F"/>
    <w:rsid w:val="008F63B3"/>
    <w:rsid w:val="0090584E"/>
    <w:rsid w:val="00914AE1"/>
    <w:rsid w:val="00915CB9"/>
    <w:rsid w:val="00922042"/>
    <w:rsid w:val="00922C07"/>
    <w:rsid w:val="00924D64"/>
    <w:rsid w:val="00931D39"/>
    <w:rsid w:val="00931F56"/>
    <w:rsid w:val="00942671"/>
    <w:rsid w:val="009433C0"/>
    <w:rsid w:val="00946EFC"/>
    <w:rsid w:val="00947B37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38A7"/>
    <w:rsid w:val="009E3D7D"/>
    <w:rsid w:val="009E575B"/>
    <w:rsid w:val="009E61CA"/>
    <w:rsid w:val="009E7066"/>
    <w:rsid w:val="009F590B"/>
    <w:rsid w:val="009F6C4F"/>
    <w:rsid w:val="00A01F5B"/>
    <w:rsid w:val="00A02E32"/>
    <w:rsid w:val="00A02F4A"/>
    <w:rsid w:val="00A076CD"/>
    <w:rsid w:val="00A07A79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7ED1"/>
    <w:rsid w:val="00A710E9"/>
    <w:rsid w:val="00A73FA3"/>
    <w:rsid w:val="00A746F4"/>
    <w:rsid w:val="00A764DE"/>
    <w:rsid w:val="00A77BEE"/>
    <w:rsid w:val="00A80DAE"/>
    <w:rsid w:val="00A83A56"/>
    <w:rsid w:val="00A86D32"/>
    <w:rsid w:val="00A91AD9"/>
    <w:rsid w:val="00A9316A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573D"/>
    <w:rsid w:val="00AE4123"/>
    <w:rsid w:val="00AE50E8"/>
    <w:rsid w:val="00AE685A"/>
    <w:rsid w:val="00AF2B93"/>
    <w:rsid w:val="00AF5F86"/>
    <w:rsid w:val="00AF7412"/>
    <w:rsid w:val="00B006E7"/>
    <w:rsid w:val="00B02B6D"/>
    <w:rsid w:val="00B128C5"/>
    <w:rsid w:val="00B14EE0"/>
    <w:rsid w:val="00B20D02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770C7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C29"/>
    <w:rsid w:val="00BD4D56"/>
    <w:rsid w:val="00BD5066"/>
    <w:rsid w:val="00BD77C1"/>
    <w:rsid w:val="00BE1D57"/>
    <w:rsid w:val="00BE339C"/>
    <w:rsid w:val="00BF38BD"/>
    <w:rsid w:val="00BF544C"/>
    <w:rsid w:val="00BF60E0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572A5"/>
    <w:rsid w:val="00C61DD3"/>
    <w:rsid w:val="00C64472"/>
    <w:rsid w:val="00C65889"/>
    <w:rsid w:val="00C6591F"/>
    <w:rsid w:val="00C6737F"/>
    <w:rsid w:val="00C7323E"/>
    <w:rsid w:val="00C7373D"/>
    <w:rsid w:val="00C76A28"/>
    <w:rsid w:val="00C771C9"/>
    <w:rsid w:val="00C77B23"/>
    <w:rsid w:val="00C8689C"/>
    <w:rsid w:val="00C86CFA"/>
    <w:rsid w:val="00C9624F"/>
    <w:rsid w:val="00CA2084"/>
    <w:rsid w:val="00CB2791"/>
    <w:rsid w:val="00CB5978"/>
    <w:rsid w:val="00CB639C"/>
    <w:rsid w:val="00CC2944"/>
    <w:rsid w:val="00CC3C8F"/>
    <w:rsid w:val="00CC7A03"/>
    <w:rsid w:val="00CC7D61"/>
    <w:rsid w:val="00CD047D"/>
    <w:rsid w:val="00CD2698"/>
    <w:rsid w:val="00CD4715"/>
    <w:rsid w:val="00CE09E6"/>
    <w:rsid w:val="00CE2FC7"/>
    <w:rsid w:val="00CE31A1"/>
    <w:rsid w:val="00CE3E36"/>
    <w:rsid w:val="00CF13AD"/>
    <w:rsid w:val="00CF31BA"/>
    <w:rsid w:val="00CF4D86"/>
    <w:rsid w:val="00D11447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1769"/>
    <w:rsid w:val="00D572A1"/>
    <w:rsid w:val="00D616F6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A44D4"/>
    <w:rsid w:val="00DA7589"/>
    <w:rsid w:val="00DB362E"/>
    <w:rsid w:val="00DB3FF2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84E"/>
    <w:rsid w:val="00DF6427"/>
    <w:rsid w:val="00E044E7"/>
    <w:rsid w:val="00E05C7C"/>
    <w:rsid w:val="00E13B80"/>
    <w:rsid w:val="00E13F87"/>
    <w:rsid w:val="00E248CA"/>
    <w:rsid w:val="00E2617C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31B0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00654"/>
    <w:rsid w:val="00F01AE9"/>
    <w:rsid w:val="00F137FE"/>
    <w:rsid w:val="00F2662C"/>
    <w:rsid w:val="00F270BE"/>
    <w:rsid w:val="00F34E99"/>
    <w:rsid w:val="00F36A51"/>
    <w:rsid w:val="00F416BB"/>
    <w:rsid w:val="00F4235C"/>
    <w:rsid w:val="00F432AF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09C5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  <w:rsid w:val="00FE6A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9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85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5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221</Words>
  <Characters>1265</Characters>
  <Application>Microsoft Office Word</Application>
  <DocSecurity>8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cp:lastPrinted>2022-08-01T04:23:00Z</cp:lastPrinted>
  <dcterms:created xsi:type="dcterms:W3CDTF">2023-07-18T08:45:00Z</dcterms:created>
  <dcterms:modified xsi:type="dcterms:W3CDTF">2023-07-18T08:45:00Z</dcterms:modified>
</cp:coreProperties>
</file>